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B3" w:rsidRDefault="00183274" w:rsidP="00734DB3">
      <w:pPr>
        <w:widowControl w:val="0"/>
        <w:autoSpaceDE w:val="0"/>
        <w:autoSpaceDN w:val="0"/>
        <w:adjustRightInd w:val="0"/>
        <w:spacing w:after="0"/>
        <w:ind w:right="-4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4DB3" w:rsidRPr="00734DB3" w:rsidRDefault="00734DB3" w:rsidP="00734DB3">
      <w:pPr>
        <w:widowControl w:val="0"/>
        <w:autoSpaceDE w:val="0"/>
        <w:autoSpaceDN w:val="0"/>
        <w:adjustRightInd w:val="0"/>
        <w:spacing w:after="0"/>
        <w:ind w:right="-432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34DB3">
        <w:rPr>
          <w:rFonts w:ascii="Times New Roman" w:hAnsi="Times New Roman" w:cs="Times New Roman"/>
          <w:b/>
          <w:color w:val="000000"/>
          <w:sz w:val="36"/>
          <w:szCs w:val="36"/>
        </w:rPr>
        <w:t>БЕЛОРУССКИЙ ГОСУДАРСТВЕННЫЙ  УНИВЕРСИТЕТ</w:t>
      </w:r>
    </w:p>
    <w:p w:rsidR="00734DB3" w:rsidRPr="00734DB3" w:rsidRDefault="00734DB3" w:rsidP="00734DB3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34DB3" w:rsidRPr="00734DB3" w:rsidRDefault="00734DB3" w:rsidP="00734DB3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34DB3" w:rsidRP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34DB3">
        <w:rPr>
          <w:rFonts w:ascii="Times New Roman" w:hAnsi="Times New Roman" w:cs="Times New Roman"/>
          <w:b/>
          <w:bCs/>
          <w:color w:val="000000"/>
          <w:sz w:val="36"/>
          <w:szCs w:val="36"/>
        </w:rPr>
        <w:t>Факультет прикладной математики и информатики</w:t>
      </w:r>
    </w:p>
    <w:p w:rsidR="00734DB3" w:rsidRPr="00734DB3" w:rsidRDefault="00734DB3" w:rsidP="00734DB3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734DB3" w:rsidRPr="00734DB3" w:rsidRDefault="00734DB3" w:rsidP="00734DB3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734DB3" w:rsidRPr="00734DB3" w:rsidRDefault="00734DB3" w:rsidP="00734DB3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734DB3" w:rsidRPr="00734DB3" w:rsidRDefault="00734DB3" w:rsidP="00734DB3">
      <w:pPr>
        <w:widowControl w:val="0"/>
        <w:tabs>
          <w:tab w:val="center" w:pos="47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734DB3" w:rsidRP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734DB3" w:rsidRP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734DB3">
        <w:rPr>
          <w:rFonts w:ascii="Times New Roman" w:hAnsi="Times New Roman" w:cs="Times New Roman"/>
          <w:b/>
          <w:bCs/>
          <w:color w:val="000000"/>
          <w:sz w:val="52"/>
          <w:szCs w:val="52"/>
        </w:rPr>
        <w:t>7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6</w:t>
      </w:r>
      <w:r w:rsidRPr="00734DB3">
        <w:rPr>
          <w:rFonts w:ascii="Times New Roman" w:hAnsi="Times New Roman" w:cs="Times New Roman"/>
          <w:b/>
          <w:bCs/>
          <w:color w:val="000000"/>
          <w:sz w:val="52"/>
          <w:szCs w:val="52"/>
        </w:rPr>
        <w:t>-я  НАУЧНАЯ  КОНФЕРЕНЦИЯ</w:t>
      </w:r>
    </w:p>
    <w:p w:rsidR="00734DB3" w:rsidRP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734DB3">
        <w:rPr>
          <w:rFonts w:ascii="Times New Roman" w:hAnsi="Times New Roman" w:cs="Times New Roman"/>
          <w:b/>
          <w:bCs/>
          <w:color w:val="000000"/>
          <w:sz w:val="52"/>
          <w:szCs w:val="52"/>
        </w:rPr>
        <w:t>СТУДЕНТОВ  И  АСПИРАНТОВ</w:t>
      </w:r>
    </w:p>
    <w:p w:rsidR="00734DB3" w:rsidRPr="00734DB3" w:rsidRDefault="00734DB3" w:rsidP="00734DB3">
      <w:pPr>
        <w:widowControl w:val="0"/>
        <w:tabs>
          <w:tab w:val="center" w:pos="43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734DB3">
        <w:rPr>
          <w:rFonts w:ascii="Times New Roman" w:hAnsi="Times New Roman" w:cs="Times New Roman"/>
          <w:sz w:val="52"/>
          <w:szCs w:val="52"/>
        </w:rPr>
        <w:tab/>
      </w:r>
    </w:p>
    <w:p w:rsidR="00734DB3" w:rsidRPr="00734DB3" w:rsidRDefault="00734DB3" w:rsidP="00734DB3">
      <w:pPr>
        <w:widowControl w:val="0"/>
        <w:tabs>
          <w:tab w:val="center" w:pos="43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734DB3" w:rsidRP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734DB3">
        <w:rPr>
          <w:rFonts w:ascii="Times New Roman" w:hAnsi="Times New Roman" w:cs="Times New Roman"/>
          <w:color w:val="000000"/>
          <w:sz w:val="52"/>
          <w:szCs w:val="52"/>
        </w:rPr>
        <w:t>ПРОГРАММА</w:t>
      </w:r>
    </w:p>
    <w:p w:rsid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734DB3">
        <w:rPr>
          <w:rFonts w:ascii="Times New Roman" w:hAnsi="Times New Roman" w:cs="Times New Roman"/>
          <w:color w:val="000000"/>
          <w:sz w:val="52"/>
          <w:szCs w:val="52"/>
        </w:rPr>
        <w:t>секционных заседаний</w:t>
      </w:r>
    </w:p>
    <w:p w:rsid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734DB3" w:rsidRP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13–</w:t>
      </w:r>
      <w:r w:rsidRPr="00734DB3">
        <w:rPr>
          <w:rFonts w:ascii="Times New Roman" w:hAnsi="Times New Roman" w:cs="Times New Roman"/>
          <w:color w:val="000000"/>
          <w:sz w:val="40"/>
          <w:szCs w:val="40"/>
        </w:rPr>
        <w:t>17 мая 2019 г.</w:t>
      </w:r>
    </w:p>
    <w:p w:rsidR="00734DB3" w:rsidRPr="00734DB3" w:rsidRDefault="00734DB3" w:rsidP="00734DB3">
      <w:pPr>
        <w:widowControl w:val="0"/>
        <w:tabs>
          <w:tab w:val="center" w:pos="43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2"/>
          <w:szCs w:val="52"/>
        </w:rPr>
      </w:pPr>
    </w:p>
    <w:p w:rsidR="00734DB3" w:rsidRPr="00734DB3" w:rsidRDefault="00734DB3" w:rsidP="00734DB3">
      <w:pPr>
        <w:widowControl w:val="0"/>
        <w:tabs>
          <w:tab w:val="center" w:pos="4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734DB3">
        <w:rPr>
          <w:rFonts w:ascii="Times New Roman" w:hAnsi="Times New Roman" w:cs="Times New Roman"/>
          <w:sz w:val="52"/>
          <w:szCs w:val="52"/>
        </w:rPr>
        <w:tab/>
      </w:r>
    </w:p>
    <w:p w:rsidR="00734DB3" w:rsidRPr="00734DB3" w:rsidRDefault="00734DB3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734DB3" w:rsidRPr="00734DB3" w:rsidRDefault="00734DB3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734DB3" w:rsidRPr="00734DB3" w:rsidRDefault="00734DB3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734DB3" w:rsidRPr="00734DB3" w:rsidRDefault="00734DB3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734DB3" w:rsidRPr="00734DB3" w:rsidRDefault="00734DB3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34DB3">
        <w:rPr>
          <w:rFonts w:ascii="Times New Roman" w:hAnsi="Times New Roman" w:cs="Times New Roman"/>
          <w:sz w:val="52"/>
          <w:szCs w:val="52"/>
        </w:rPr>
        <w:t>201</w:t>
      </w:r>
      <w:r>
        <w:rPr>
          <w:rFonts w:ascii="Times New Roman" w:hAnsi="Times New Roman" w:cs="Times New Roman"/>
          <w:sz w:val="52"/>
          <w:szCs w:val="52"/>
        </w:rPr>
        <w:t>9</w:t>
      </w:r>
    </w:p>
    <w:p w:rsidR="00734DB3" w:rsidRDefault="00734DB3" w:rsidP="0073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83274" w:rsidRDefault="00183274" w:rsidP="00734DB3">
      <w:pPr>
        <w:widowControl w:val="0"/>
        <w:tabs>
          <w:tab w:val="center" w:pos="43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Актуарная математика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14 мая, 9.45, ауд. </w:t>
      </w:r>
      <w:r w:rsidR="00B60300">
        <w:rPr>
          <w:rFonts w:ascii="Times New Roman" w:hAnsi="Times New Roman" w:cs="Times New Roman"/>
          <w:i/>
          <w:iCs/>
          <w:color w:val="000000"/>
          <w:sz w:val="26"/>
          <w:szCs w:val="26"/>
        </w:rPr>
        <w:t>240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проф.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Труш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Н.Н., секретарь – студ.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Личко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М.Г.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Последовательный анализ наблюдений, образующих цепь Маркова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Александрович А.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Харин А. 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Исследование модели GARCH с использованием процессов Леви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Вавилов Е. И.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Труш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Исследование динамики продолжительности жизни населения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Ермоленко М. Н.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Красногир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Е. Г.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Методы построения оптимального инвестиционного портфеля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Жур П. Ю.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Лаппо П.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Нахождение вероятности разорения при перестраховании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Ковалёва М.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Сечко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Некоторые вопросы исследования модели AGARCH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Комлева О.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Труш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Последовательный анализ в прогнозировании достижимости </w:t>
      </w:r>
      <w:proofErr w:type="gramStart"/>
      <w:r>
        <w:rPr>
          <w:rFonts w:ascii="Lucida Sans Unicode" w:hAnsi="Lucida Sans Unicode" w:cs="Lucida Sans Unicode"/>
          <w:color w:val="000000"/>
        </w:rPr>
        <w:t>заданного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множества значений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Личко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М. Г.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Харин А. 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Некоторые модели временной структуры процентных ставок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Люп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Н.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Лаппо П.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Исследование моделей GARCH c устойчивыми возмущениями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Малига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Труш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Расчёт актуарных стоимостей в пенсионном страховании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Маскаленко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Сечко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Исследование моделей TGARCH c устойчивыми распределениями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Нгуен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Тунг Шон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Труш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Расчеты опционов европейского и американского типов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Поляков Д.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Зуев Н.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Численное нахождение вероятности разорения страховой компании </w:t>
      </w:r>
      <w:proofErr w:type="gramStart"/>
      <w:r>
        <w:rPr>
          <w:rFonts w:ascii="Lucida Sans Unicode" w:hAnsi="Lucida Sans Unicode" w:cs="Lucida Sans Unicode"/>
          <w:color w:val="000000"/>
        </w:rPr>
        <w:t>при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дискретном </w:t>
      </w:r>
      <w:proofErr w:type="gramStart"/>
      <w:r>
        <w:rPr>
          <w:rFonts w:ascii="Lucida Sans Unicode" w:hAnsi="Lucida Sans Unicode" w:cs="Lucida Sans Unicode"/>
          <w:color w:val="000000"/>
        </w:rPr>
        <w:t>распределении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размеров выплат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Чапего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И.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Лаппо П.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Непараметрическое ядерное оценивание плотности распределения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вероятностей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Черник Е.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Красногир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Е. Г.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Информатика</w:t>
      </w: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Заседание 1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15 мая, 8.30, ауд. 513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асс.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Сакович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В.Ю., секретарь – студ.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Печенев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Н.Л.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клиентской части приложения «Умная корзина» на </w:t>
      </w:r>
      <w:proofErr w:type="spellStart"/>
      <w:r>
        <w:rPr>
          <w:rFonts w:ascii="Lucida Sans Unicode" w:hAnsi="Lucida Sans Unicode" w:cs="Lucida Sans Unicode"/>
          <w:color w:val="000000"/>
        </w:rPr>
        <w:t>Android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OS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Бакатович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О.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Марков С.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Реализация мобильного приложения с использованием технологии VR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Дорошев И. В. – студ. 3 к., Бондарева Д. Г. – студ. 3 к.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Гусейнова А.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программного обеспечения для планирования траекторий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шестиосевого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робота манипулятора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Емельянова И. О.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Марков С.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Применение регулярных выражений в C# на платформе.NET CORE 2.0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Кривогузов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Рябый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Выделение семантического ядра текста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Манец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Буза М. К.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Распределенная робототехническая система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Петкевич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Я.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Шукело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О.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Исследование архитектур </w:t>
      </w:r>
      <w:proofErr w:type="spellStart"/>
      <w:r>
        <w:rPr>
          <w:rFonts w:ascii="Lucida Sans Unicode" w:hAnsi="Lucida Sans Unicode" w:cs="Lucida Sans Unicode"/>
          <w:color w:val="000000"/>
        </w:rPr>
        <w:t>сверточных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нейронных сетей для решения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задачи нахождения кораблей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Печенев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Н. Л.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Марков С.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Построение языка программирования с автоматическим выводом типа при</w:t>
      </w:r>
      <w:r w:rsidR="00506510">
        <w:rPr>
          <w:rFonts w:ascii="Lucida Sans Unicode" w:hAnsi="Lucida Sans Unicode" w:cs="Lucida Sans Unicode"/>
          <w:color w:val="000000"/>
        </w:rPr>
        <w:t xml:space="preserve"> </w:t>
      </w:r>
      <w:r>
        <w:rPr>
          <w:rFonts w:ascii="Lucida Sans Unicode" w:hAnsi="Lucida Sans Unicode" w:cs="Lucida Sans Unicode"/>
          <w:color w:val="000000"/>
        </w:rPr>
        <w:t>помощи системы LLVM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Саковец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О. – студ. 3 к.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Жураховский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Разработка мобильного приложения «Умная Корзина»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Суша Е. О. – студ. 3 к.,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Дащинский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Н. О. – студ. 3 к.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Казанцева О. Г.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Разработка системы рекомендаций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Терехин М.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Сакович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Разработка приложения для поиска и приобретения лекарств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Янчевский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Н. – студ. 3 к.,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Слабко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М. – студ. 3 к.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Марков С. В.</w:t>
      </w:r>
    </w:p>
    <w:p w:rsidR="00734DB3" w:rsidRDefault="00734DB3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Информатика. Заседание 2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 мая, 9.45, ауд.605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проф.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Краснопрошин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В.В., секретарь – ст. преп.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Рубашко</w:t>
      </w:r>
      <w:proofErr w:type="spellEnd"/>
      <w:r w:rsidR="00734DB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Н.К.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Методы доступа к данным СУБД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Бадылевич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Исаченко А.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Автоматизация оперативной оценки компонентов крупномасштабных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систем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Барановский О. В.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соиск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Калинчук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И. А.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Вальвачев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Система оперативной оценки состояния потенциально </w:t>
      </w:r>
      <w:proofErr w:type="gramStart"/>
      <w:r>
        <w:rPr>
          <w:rFonts w:ascii="Lucida Sans Unicode" w:hAnsi="Lucida Sans Unicode" w:cs="Lucida Sans Unicode"/>
          <w:color w:val="000000"/>
        </w:rPr>
        <w:t>опасных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гидрообъектов</w:t>
      </w:r>
      <w:proofErr w:type="spellEnd"/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Барановский О. В.</w:t>
      </w:r>
      <w:r w:rsidR="003215D8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соиск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Коховец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С.</w:t>
      </w:r>
      <w:r w:rsidR="003215D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Вальвачев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Интеллектуализация процесса перераспределения потоков энергии </w:t>
      </w:r>
      <w:proofErr w:type="gramStart"/>
      <w:r>
        <w:rPr>
          <w:rFonts w:ascii="Lucida Sans Unicode" w:hAnsi="Lucida Sans Unicode" w:cs="Lucida Sans Unicode"/>
          <w:color w:val="000000"/>
        </w:rPr>
        <w:t>в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Smart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</w:rPr>
        <w:t>Grid</w:t>
      </w:r>
      <w:proofErr w:type="spellEnd"/>
    </w:p>
    <w:p w:rsidR="00183274" w:rsidRDefault="003215D8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Бойко А.В.–студ. 4 к.,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Рубацкий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</w:t>
      </w:r>
      <w:r w:rsidR="0018327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А.–студ. 1 </w:t>
      </w:r>
      <w:proofErr w:type="spellStart"/>
      <w:r w:rsidR="001832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proofErr w:type="gramStart"/>
      <w:r w:rsidR="00183274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183274">
        <w:rPr>
          <w:rFonts w:ascii="Times New Roman" w:hAnsi="Times New Roman" w:cs="Times New Roman"/>
          <w:color w:val="000000"/>
          <w:sz w:val="26"/>
          <w:szCs w:val="26"/>
        </w:rPr>
        <w:t>Н</w:t>
      </w:r>
      <w:proofErr w:type="gramEnd"/>
      <w:r w:rsidR="00183274">
        <w:rPr>
          <w:rFonts w:ascii="Times New Roman" w:hAnsi="Times New Roman" w:cs="Times New Roman"/>
          <w:color w:val="000000"/>
          <w:sz w:val="26"/>
          <w:szCs w:val="26"/>
        </w:rPr>
        <w:t>ауч</w:t>
      </w:r>
      <w:proofErr w:type="spellEnd"/>
      <w:r w:rsidR="00183274">
        <w:rPr>
          <w:rFonts w:ascii="Times New Roman" w:hAnsi="Times New Roman" w:cs="Times New Roman"/>
          <w:color w:val="000000"/>
          <w:sz w:val="26"/>
          <w:szCs w:val="26"/>
        </w:rPr>
        <w:t xml:space="preserve">. рук. </w:t>
      </w:r>
      <w:proofErr w:type="spellStart"/>
      <w:r w:rsidR="00183274">
        <w:rPr>
          <w:rFonts w:ascii="Times New Roman" w:hAnsi="Times New Roman" w:cs="Times New Roman"/>
          <w:color w:val="000000"/>
          <w:sz w:val="26"/>
          <w:szCs w:val="26"/>
        </w:rPr>
        <w:t>Вальвачёв</w:t>
      </w:r>
      <w:proofErr w:type="spellEnd"/>
      <w:r w:rsidR="00183274">
        <w:rPr>
          <w:rFonts w:ascii="Times New Roman" w:hAnsi="Times New Roman" w:cs="Times New Roman"/>
          <w:color w:val="000000"/>
          <w:sz w:val="26"/>
          <w:szCs w:val="26"/>
        </w:rPr>
        <w:t xml:space="preserve"> А.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Генерация отчётов автоматизированной системы аукциона на основе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многоаредной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</w:rPr>
        <w:t>микросервисной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архитектуры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Габрусёнок А. Д.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Воронов А.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Алгоритмы распознавания лиц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Гумилевский К.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Краснопрошин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Проактивный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мониторинг здоровья различных групп населения на основе искусственного интеллекта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Калинчук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И. А. – студ. 1 к.,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Вардак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С. – студ. 1 к.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Вальвачев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автоматической системы заполнения базы знаний чат-бота </w:t>
      </w:r>
      <w:proofErr w:type="gramStart"/>
      <w:r>
        <w:rPr>
          <w:rFonts w:ascii="Lucida Sans Unicode" w:hAnsi="Lucida Sans Unicode" w:cs="Lucida Sans Unicode"/>
          <w:color w:val="000000"/>
        </w:rPr>
        <w:t>на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основе анализа художественных текстов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Калугин П.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Прокопович Г.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Разработка системы классификации BIM-объектов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Кудош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Дробушевич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 Ф.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Управление процессами, потоками и синхронизацией в ОС </w:t>
      </w:r>
      <w:proofErr w:type="spellStart"/>
      <w:r>
        <w:rPr>
          <w:rFonts w:ascii="Lucida Sans Unicode" w:hAnsi="Lucida Sans Unicode" w:cs="Lucida Sans Unicode"/>
          <w:color w:val="000000"/>
        </w:rPr>
        <w:t>Windows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и </w:t>
      </w:r>
      <w:proofErr w:type="spellStart"/>
      <w:r>
        <w:rPr>
          <w:rFonts w:ascii="Lucida Sans Unicode" w:hAnsi="Lucida Sans Unicode" w:cs="Lucida Sans Unicode"/>
          <w:color w:val="000000"/>
        </w:rPr>
        <w:t>Linux</w:t>
      </w:r>
      <w:proofErr w:type="spell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Луговой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Г.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Безверхий А.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Алгоритмы обучения ограниченной машины Больцмана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Мацкевич В. В. – маг.</w:t>
      </w:r>
      <w:r w:rsidR="00734D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Краснопрошин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Анализ состояния растений на основе инфракрасных изображений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Михальченко А. А.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асп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734D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Краснопрошин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Алгоритмы распознавания образов, основанные на </w:t>
      </w:r>
      <w:proofErr w:type="spellStart"/>
      <w:r>
        <w:rPr>
          <w:rFonts w:ascii="Lucida Sans Unicode" w:hAnsi="Lucida Sans Unicode" w:cs="Lucida Sans Unicode"/>
          <w:color w:val="000000"/>
        </w:rPr>
        <w:t>комитетном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принципе</w:t>
      </w:r>
    </w:p>
    <w:p w:rsidR="00734DB3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Наумович А. И. – студ. 3 к.</w:t>
      </w:r>
      <w:r w:rsidR="00734D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Краснопрошин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734DB3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</w:t>
      </w:r>
      <w:r w:rsidR="00183274">
        <w:rPr>
          <w:rFonts w:ascii="Lucida Sans Unicode" w:hAnsi="Lucida Sans Unicode" w:cs="Lucida Sans Unicode"/>
          <w:color w:val="000000"/>
          <w:sz w:val="20"/>
          <w:szCs w:val="20"/>
        </w:rPr>
        <w:t>14</w:t>
      </w:r>
      <w:r w:rsidR="00183274">
        <w:rPr>
          <w:rFonts w:ascii="Arial" w:hAnsi="Arial" w:cs="Arial"/>
          <w:sz w:val="24"/>
          <w:szCs w:val="24"/>
        </w:rPr>
        <w:tab/>
      </w:r>
      <w:r w:rsidR="00183274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 w:rsidR="00183274">
        <w:rPr>
          <w:rFonts w:ascii="Lucida Sans Unicode" w:hAnsi="Lucida Sans Unicode" w:cs="Lucida Sans Unicode"/>
          <w:color w:val="000000"/>
        </w:rPr>
        <w:t>Моделирование на языке SQL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Палецкий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Кузьмина А.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Синтез изображений при помощи </w:t>
      </w:r>
      <w:proofErr w:type="spellStart"/>
      <w:r>
        <w:rPr>
          <w:rFonts w:ascii="Lucida Sans Unicode" w:hAnsi="Lucida Sans Unicode" w:cs="Lucida Sans Unicode"/>
          <w:color w:val="000000"/>
        </w:rPr>
        <w:t>генеративно</w:t>
      </w:r>
      <w:proofErr w:type="spellEnd"/>
      <w:r>
        <w:rPr>
          <w:rFonts w:ascii="Lucida Sans Unicode" w:hAnsi="Lucida Sans Unicode" w:cs="Lucida Sans Unicode"/>
          <w:color w:val="000000"/>
        </w:rPr>
        <w:t>-состязательных сетей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Полочанина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Конах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Распознавание изображений с помощью капсульных </w:t>
      </w:r>
      <w:proofErr w:type="spellStart"/>
      <w:r>
        <w:rPr>
          <w:rFonts w:ascii="Lucida Sans Unicode" w:hAnsi="Lucida Sans Unicode" w:cs="Lucida Sans Unicode"/>
          <w:color w:val="000000"/>
        </w:rPr>
        <w:t>нейросетей</w:t>
      </w:r>
      <w:proofErr w:type="spellEnd"/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Реентович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В. – студ. 3 к.</w:t>
      </w:r>
      <w:r w:rsidR="00734D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734DB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Краснопрошин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Веб-приложение для классификации растений на примере суккулентов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Слюнькова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А. – студ. 3 к.</w:t>
      </w:r>
      <w:r>
        <w:rPr>
          <w:rFonts w:ascii="Arial" w:hAnsi="Arial" w:cs="Arial"/>
          <w:sz w:val="24"/>
          <w:szCs w:val="24"/>
        </w:rPr>
        <w:tab/>
      </w:r>
      <w:r w:rsidR="00734DB3">
        <w:rPr>
          <w:rFonts w:ascii="Times New Roman" w:hAnsi="Times New Roman" w:cs="Times New Roman"/>
          <w:color w:val="000000"/>
          <w:sz w:val="26"/>
          <w:szCs w:val="26"/>
        </w:rPr>
        <w:t>Науч. рук.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Конах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Проектирование баз знаний на основе хранилищ данных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Стручков Ю.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Кузьмина А.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Автоматизация тестирования распределенных приложений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Сыроватников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Дробушевич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 Ф.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Алгоритмы машинного выделения фона на фото и видео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Царик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Гутников С. Е.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Анализ методов автоматического распознавания языка текста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Черненко В.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Рубашко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 К.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514" w:hanging="420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Система учета и анализа успеваемости студентов на основе</w:t>
      </w:r>
      <w:r w:rsidR="00506510">
        <w:rPr>
          <w:rFonts w:ascii="Lucida Sans Unicode" w:hAnsi="Lucida Sans Unicode" w:cs="Lucida Sans Unicode"/>
          <w:color w:val="000000"/>
        </w:rPr>
        <w:br/>
      </w:r>
      <w:r>
        <w:rPr>
          <w:rFonts w:ascii="Lucida Sans Unicode" w:hAnsi="Lucida Sans Unicode" w:cs="Lucida Sans Unicode"/>
          <w:color w:val="000000"/>
        </w:rPr>
        <w:t>реляционной БД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Шемплехова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Ю. Л.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Орешко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И. Г.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Разработка прототипа социальной сети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Якимович Е.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Кашкевич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С. И.</w:t>
      </w:r>
    </w:p>
    <w:p w:rsidR="00734DB3" w:rsidRDefault="00734DB3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4DB3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34DB3" w:rsidRDefault="00734DB3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34DB3" w:rsidRDefault="00734DB3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Информатика. Заседание 3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16 мая, 11.15, ауд. 522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доц.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Побегайло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А.П., секретарь – студ. Тимофеев Д.О.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Организация безопасности </w:t>
      </w:r>
      <w:proofErr w:type="spellStart"/>
      <w:r>
        <w:rPr>
          <w:rFonts w:ascii="Lucida Sans Unicode" w:hAnsi="Lucida Sans Unicode" w:cs="Lucida Sans Unicode"/>
          <w:color w:val="000000"/>
        </w:rPr>
        <w:t>web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-приложения на языке </w:t>
      </w:r>
      <w:proofErr w:type="spellStart"/>
      <w:r>
        <w:rPr>
          <w:rFonts w:ascii="Lucida Sans Unicode" w:hAnsi="Lucida Sans Unicode" w:cs="Lucida Sans Unicode"/>
          <w:color w:val="000000"/>
        </w:rPr>
        <w:t>Java</w:t>
      </w:r>
      <w:proofErr w:type="spell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Александрович К. И.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Побегайло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П.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Автоматизация выбора сценариев использования для проверки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функционирования измененных частей программного обеспечения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Бойко Д. П.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Мушко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и защита веб-приложения на </w:t>
      </w:r>
      <w:proofErr w:type="spellStart"/>
      <w:r>
        <w:rPr>
          <w:rFonts w:ascii="Lucida Sans Unicode" w:hAnsi="Lucida Sans Unicode" w:cs="Lucida Sans Unicode"/>
          <w:color w:val="000000"/>
        </w:rPr>
        <w:t>Java</w:t>
      </w:r>
      <w:proofErr w:type="spell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Дубинина Е. О.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Курбацкйи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Искусственный интеллект в компьютерных играх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Котусев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Горячкин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Анализ и решение задачи классификации изображений с помощью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методов машинного обучения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Кузьмик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Горячкин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Создание искусственного климата для выращивания растений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Наумов Д.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Зенько Т.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Современные стандарты защиты веб-приложений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Папроцкий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В. – студ. 3 к., Михайлович К. С. – студ. 3 к.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Курбацкий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Н.,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Войтешенко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Распознавание изображений с использованием </w:t>
      </w:r>
      <w:proofErr w:type="spellStart"/>
      <w:r>
        <w:rPr>
          <w:rFonts w:ascii="Lucida Sans Unicode" w:hAnsi="Lucida Sans Unicode" w:cs="Lucida Sans Unicode"/>
          <w:color w:val="000000"/>
        </w:rPr>
        <w:t>CorelML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и </w:t>
      </w:r>
      <w:proofErr w:type="spellStart"/>
      <w:r>
        <w:rPr>
          <w:rFonts w:ascii="Lucida Sans Unicode" w:hAnsi="Lucida Sans Unicode" w:cs="Lucida Sans Unicode"/>
          <w:color w:val="000000"/>
        </w:rPr>
        <w:t>Vision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</w:t>
      </w:r>
      <w:proofErr w:type="gramStart"/>
      <w:r>
        <w:rPr>
          <w:rFonts w:ascii="Lucida Sans Unicode" w:hAnsi="Lucida Sans Unicode" w:cs="Lucida Sans Unicode"/>
          <w:color w:val="000000"/>
        </w:rPr>
        <w:t>на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Lucida Sans Unicode" w:hAnsi="Lucida Sans Unicode" w:cs="Lucida Sans Unicode"/>
          <w:color w:val="000000"/>
        </w:rPr>
        <w:t>примере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анализа кожных заболеваний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Сысой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Зенько Т.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Системы управления разметкой пользовательского интерфейса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мобильного приложения для платформы </w:t>
      </w:r>
      <w:proofErr w:type="spellStart"/>
      <w:r>
        <w:rPr>
          <w:rFonts w:ascii="Lucida Sans Unicode" w:hAnsi="Lucida Sans Unicode" w:cs="Lucida Sans Unicode"/>
          <w:color w:val="000000"/>
        </w:rPr>
        <w:t>iOS</w:t>
      </w:r>
      <w:proofErr w:type="spellEnd"/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Трибушевский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И. – студ. 4 к.</w:t>
      </w:r>
      <w:r w:rsidR="00734D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Давыдовская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системы управления цепочками поставок с использованием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технологии </w:t>
      </w:r>
      <w:proofErr w:type="spellStart"/>
      <w:r>
        <w:rPr>
          <w:rFonts w:ascii="Lucida Sans Unicode" w:hAnsi="Lucida Sans Unicode" w:cs="Lucida Sans Unicode"/>
          <w:color w:val="000000"/>
        </w:rPr>
        <w:t>блокчейн</w:t>
      </w:r>
      <w:proofErr w:type="spell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Трубач Г. Г.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Курбацкий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Распознавание поэтажных планов с </w:t>
      </w:r>
      <w:proofErr w:type="gramStart"/>
      <w:r>
        <w:rPr>
          <w:rFonts w:ascii="Lucida Sans Unicode" w:hAnsi="Lucida Sans Unicode" w:cs="Lucida Sans Unicode"/>
          <w:color w:val="000000"/>
        </w:rPr>
        <w:t>последующей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интерактивной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визуализацией средствами дополненной реальности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Тылецкий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П. С.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Мушко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Анализ и прогнозирование роста растений в условиях искусственного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климата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Ястребова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Мушко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734DB3" w:rsidRDefault="00734DB3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Информатика. Заседание 4</w:t>
      </w:r>
      <w:r w:rsidR="005165AF"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  <w:t>, подсекция 1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13 мая, 8.15, ауд. 513</w:t>
      </w:r>
    </w:p>
    <w:p w:rsidR="005165AF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асс.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Иржавский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П.А., секретарь – студ.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Злобич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Т.С.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Синхронизация в конечных автоматах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Воронько А.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Орлович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Ю. Л.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Циклические свойства графов ассоциированных с плоскими решётками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Гапоненко А. П.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Орлович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Ю. Л.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Структурные и алгоритмические свойства </w:t>
      </w:r>
      <w:proofErr w:type="gramStart"/>
      <w:r>
        <w:rPr>
          <w:rFonts w:ascii="Lucida Sans Unicode" w:hAnsi="Lucida Sans Unicode" w:cs="Lucida Sans Unicode"/>
          <w:color w:val="000000"/>
        </w:rPr>
        <w:t>специальных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доминирующих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множе</w:t>
      </w:r>
      <w:proofErr w:type="gramStart"/>
      <w:r>
        <w:rPr>
          <w:rFonts w:ascii="Lucida Sans Unicode" w:hAnsi="Lucida Sans Unicode" w:cs="Lucida Sans Unicode"/>
          <w:color w:val="000000"/>
        </w:rPr>
        <w:t>ств в гр</w:t>
      </w:r>
      <w:proofErr w:type="gramEnd"/>
      <w:r>
        <w:rPr>
          <w:rFonts w:ascii="Lucida Sans Unicode" w:hAnsi="Lucida Sans Unicode" w:cs="Lucida Sans Unicode"/>
          <w:color w:val="000000"/>
        </w:rPr>
        <w:t>афах</w:t>
      </w:r>
    </w:p>
    <w:p w:rsidR="005165AF" w:rsidRDefault="005165AF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Злобич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Т. С. – студ. 4 к.</w:t>
      </w:r>
      <w:r>
        <w:rPr>
          <w:rFonts w:ascii="Arial" w:hAnsi="Arial" w:cs="Arial"/>
          <w:sz w:val="24"/>
          <w:szCs w:val="24"/>
        </w:rPr>
        <w:tab/>
      </w:r>
      <w:r w:rsidR="00734DB3">
        <w:rPr>
          <w:rFonts w:ascii="Arial" w:hAnsi="Arial" w:cs="Arial"/>
          <w:sz w:val="24"/>
          <w:szCs w:val="24"/>
        </w:rPr>
        <w:t xml:space="preserve">    </w:t>
      </w:r>
      <w:r w:rsidR="00734DB3">
        <w:rPr>
          <w:rFonts w:ascii="Arial" w:hAnsi="Arial" w:cs="Arial"/>
          <w:sz w:val="24"/>
          <w:szCs w:val="24"/>
        </w:rPr>
        <w:tab/>
      </w:r>
      <w:r w:rsidR="00734DB3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Орлович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Ю. Л.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Свойства теоретико-числовых алгоритмов в факториальных кольцах и их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приложения в криптографии</w:t>
      </w:r>
    </w:p>
    <w:p w:rsidR="005165AF" w:rsidRDefault="005165AF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Кондратёнок Н. В. – студ. 4 к.</w:t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Васьковский М. М.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Структурные и алгоритмические свойства </w:t>
      </w:r>
      <w:proofErr w:type="spellStart"/>
      <w:r>
        <w:rPr>
          <w:rFonts w:ascii="Lucida Sans Unicode" w:hAnsi="Lucida Sans Unicode" w:cs="Lucida Sans Unicode"/>
          <w:color w:val="000000"/>
        </w:rPr>
        <w:t>диссоциирующих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множеств </w:t>
      </w:r>
      <w:proofErr w:type="gramStart"/>
      <w:r>
        <w:rPr>
          <w:rFonts w:ascii="Lucida Sans Unicode" w:hAnsi="Lucida Sans Unicode" w:cs="Lucida Sans Unicode"/>
          <w:color w:val="000000"/>
        </w:rPr>
        <w:t>в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Lucida Sans Unicode" w:hAnsi="Lucida Sans Unicode" w:cs="Lucida Sans Unicode"/>
          <w:color w:val="000000"/>
        </w:rPr>
        <w:t>графах</w:t>
      </w:r>
      <w:proofErr w:type="gramEnd"/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Кускова Б. М.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Дугинов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О. И.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  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Специальные остовы в графах: алгоритмические и </w:t>
      </w:r>
      <w:proofErr w:type="spellStart"/>
      <w:r>
        <w:rPr>
          <w:rFonts w:ascii="Lucida Sans Unicode" w:hAnsi="Lucida Sans Unicode" w:cs="Lucida Sans Unicode"/>
          <w:color w:val="000000"/>
        </w:rPr>
        <w:t>сложностные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аспекты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Кухаренко К.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Орлович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Ю. Л.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  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Оптимизация перехода с традиционного общественного транспорта </w:t>
      </w:r>
      <w:proofErr w:type="gramStart"/>
      <w:r>
        <w:rPr>
          <w:rFonts w:ascii="Lucida Sans Unicode" w:hAnsi="Lucida Sans Unicode" w:cs="Lucida Sans Unicode"/>
          <w:color w:val="000000"/>
        </w:rPr>
        <w:t>на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электробусы: </w:t>
      </w:r>
      <w:proofErr w:type="spellStart"/>
      <w:r>
        <w:rPr>
          <w:rFonts w:ascii="Lucida Sans Unicode" w:hAnsi="Lucida Sans Unicode" w:cs="Lucida Sans Unicode"/>
          <w:color w:val="000000"/>
        </w:rPr>
        <w:t>рандомизированные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эвристики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Лукьянов И. Д.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Ковалёв М. Я.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   8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Lucida Sans Unicode" w:hAnsi="Lucida Sans Unicode" w:cs="Lucida Sans Unicode"/>
          <w:color w:val="000000"/>
        </w:rPr>
        <w:t>Локально гамильтоновы и локально трассируемые графы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Петрович Е. И.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Клицунов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А. В.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Полиномиальные алгоритмы тестирования простоты в </w:t>
      </w:r>
      <w:proofErr w:type="gramStart"/>
      <w:r>
        <w:rPr>
          <w:rFonts w:ascii="Lucida Sans Unicode" w:hAnsi="Lucida Sans Unicode" w:cs="Lucida Sans Unicode"/>
          <w:color w:val="000000"/>
        </w:rPr>
        <w:t>алгебраических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числовых </w:t>
      </w:r>
      <w:proofErr w:type="gramStart"/>
      <w:r>
        <w:rPr>
          <w:rFonts w:ascii="Lucida Sans Unicode" w:hAnsi="Lucida Sans Unicode" w:cs="Lucida Sans Unicode"/>
          <w:color w:val="000000"/>
        </w:rPr>
        <w:t>полях</w:t>
      </w:r>
      <w:proofErr w:type="gramEnd"/>
    </w:p>
    <w:p w:rsidR="005165AF" w:rsidRDefault="005165AF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Прохоров Н. П. – студ. 4 к.</w:t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Васьковский М. М.</w:t>
      </w:r>
    </w:p>
    <w:p w:rsidR="005165AF" w:rsidRDefault="005165AF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165AF" w:rsidRPr="002A3775" w:rsidRDefault="005165AF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  <w:t>Информатика. Заседание 4, подсекция 2</w:t>
      </w:r>
    </w:p>
    <w:p w:rsidR="005165AF" w:rsidRDefault="005165AF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6"/>
          <w:szCs w:val="26"/>
        </w:rPr>
        <w:t>13 мая, 8.15, ауд. 518</w:t>
      </w:r>
    </w:p>
    <w:p w:rsidR="005165AF" w:rsidRDefault="005165AF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Председатель – асс.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Отлига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В.И.., секретарь – студ. Климук Т.А</w:t>
      </w:r>
      <w:r w:rsidR="00734DB3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Экспериментальное исследование </w:t>
      </w:r>
      <w:proofErr w:type="gramStart"/>
      <w:r>
        <w:rPr>
          <w:rFonts w:ascii="Lucida Sans Unicode" w:hAnsi="Lucida Sans Unicode" w:cs="Lucida Sans Unicode"/>
          <w:color w:val="000000"/>
        </w:rPr>
        <w:t>непредвиденной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ошибочной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классификации медицинских изображений нейронной сетью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Апарович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М. Д.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Ковалев В. А.</w:t>
      </w:r>
    </w:p>
    <w:p w:rsidR="005165AF" w:rsidRPr="002A3775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Долговременное предсказание поведения транспортных средств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использованием нейронных сетей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Баранов Д.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Буславский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А. А.</w:t>
      </w:r>
    </w:p>
    <w:p w:rsidR="005165AF" w:rsidRPr="0081109C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Применение методов глубокого обучения в задаче распознавания лиц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Ематинов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К.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Шур Н. А.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Задача нормализации </w:t>
      </w:r>
      <w:proofErr w:type="gramStart"/>
      <w:r>
        <w:rPr>
          <w:rFonts w:ascii="Lucida Sans Unicode" w:hAnsi="Lucida Sans Unicode" w:cs="Lucida Sans Unicode"/>
          <w:color w:val="000000"/>
        </w:rPr>
        <w:t>содержащих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общепринятые аббревиатуры и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выражения текстов</w:t>
      </w:r>
    </w:p>
    <w:p w:rsidR="005165AF" w:rsidRDefault="005165AF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Климук Т. А. – маг.</w:t>
      </w:r>
      <w:r w:rsidR="003215D8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3215D8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3215D8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Соболевская Е. П.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Выделение ключевых слов текста на стороне клиента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Кулик С. Д.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Котов В. М.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Lucida Sans Unicode" w:hAnsi="Lucida Sans Unicode" w:cs="Lucida Sans Unicode"/>
          <w:color w:val="000000"/>
        </w:rPr>
        <w:t>Градиентный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</w:rPr>
        <w:t>бустинг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в задачах машинного обучения</w:t>
      </w:r>
    </w:p>
    <w:p w:rsidR="005165AF" w:rsidRDefault="005165AF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Курч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Д. Л. – студ. 3 к.</w:t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Вильчевский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К. Ю.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Алгоритмы сжатия изображений с потерями с помощью нейронных сетей</w:t>
      </w:r>
    </w:p>
    <w:p w:rsidR="005165AF" w:rsidRPr="004A22B9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Лапо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Е. Д.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Котов В. М.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Алгоритмы нормализации текстов на естественных языках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Наталевич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М.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Кулик С. Д.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Разработка системы автоматического распознавания белорусской речи</w:t>
      </w:r>
    </w:p>
    <w:p w:rsidR="005165AF" w:rsidRDefault="005165AF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Омелянюк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С.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Колесов А. В., Котов В. М</w:t>
      </w:r>
    </w:p>
    <w:p w:rsidR="005165AF" w:rsidRPr="000912BC" w:rsidRDefault="005165AF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10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proofErr w:type="spellStart"/>
      <w:r>
        <w:rPr>
          <w:rFonts w:ascii="Lucida Sans Unicode" w:hAnsi="Lucida Sans Unicode" w:cs="Lucida Sans Unicode"/>
          <w:color w:val="000000"/>
        </w:rPr>
        <w:t>Нейросетевые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регуляторы в системах управления с </w:t>
      </w:r>
      <w:proofErr w:type="gramStart"/>
      <w:r>
        <w:rPr>
          <w:rFonts w:ascii="Lucida Sans Unicode" w:hAnsi="Lucida Sans Unicode" w:cs="Lucida Sans Unicode"/>
          <w:color w:val="000000"/>
        </w:rPr>
        <w:t>прогнозирующей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моделью</w:t>
      </w:r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Павловец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М. Е.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Дмитрук Н. М.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proofErr w:type="spellStart"/>
      <w:r>
        <w:rPr>
          <w:rFonts w:ascii="Lucida Sans Unicode" w:hAnsi="Lucida Sans Unicode" w:cs="Lucida Sans Unicode"/>
          <w:color w:val="000000"/>
        </w:rPr>
        <w:t>Сегментацыя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</w:rPr>
        <w:t>медыцынскіх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</w:rPr>
        <w:t>відарысаў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з </w:t>
      </w:r>
      <w:proofErr w:type="spellStart"/>
      <w:r>
        <w:rPr>
          <w:rFonts w:ascii="Lucida Sans Unicode" w:hAnsi="Lucida Sans Unicode" w:cs="Lucida Sans Unicode"/>
          <w:color w:val="000000"/>
        </w:rPr>
        <w:t>карыстаннем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нейронных </w:t>
      </w:r>
      <w:proofErr w:type="spellStart"/>
      <w:r>
        <w:rPr>
          <w:rFonts w:ascii="Lucida Sans Unicode" w:hAnsi="Lucida Sans Unicode" w:cs="Lucida Sans Unicode"/>
          <w:color w:val="000000"/>
        </w:rPr>
        <w:t>сетак</w:t>
      </w:r>
      <w:proofErr w:type="spellEnd"/>
    </w:p>
    <w:p w:rsidR="005165AF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Трафімаў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А.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Шепелева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В. Д.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lastRenderedPageBreak/>
        <w:t xml:space="preserve">12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proofErr w:type="spellStart"/>
      <w:r>
        <w:rPr>
          <w:rFonts w:ascii="Lucida Sans Unicode" w:hAnsi="Lucida Sans Unicode" w:cs="Lucida Sans Unicode"/>
          <w:color w:val="000000"/>
        </w:rPr>
        <w:t>Трансферное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обучение нейронных сетей для детектирования и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классификации объектов</w:t>
      </w:r>
    </w:p>
    <w:p w:rsidR="005165AF" w:rsidRDefault="005165AF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Ширяева О. Д. – студ. 3 к.</w:t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734DB3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Вильчевский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К. Ю.</w:t>
      </w:r>
    </w:p>
    <w:p w:rsidR="005165AF" w:rsidRDefault="005165AF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t xml:space="preserve">13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Lucida Sans Unicode" w:hAnsi="Lucida Sans Unicode" w:cs="Lucida Sans Unicode"/>
          <w:color w:val="000000"/>
        </w:rPr>
        <w:t xml:space="preserve">Решение задачи возможности </w:t>
      </w:r>
      <w:proofErr w:type="gramStart"/>
      <w:r>
        <w:rPr>
          <w:rFonts w:ascii="Lucida Sans Unicode" w:hAnsi="Lucida Sans Unicode" w:cs="Lucida Sans Unicode"/>
          <w:color w:val="000000"/>
        </w:rPr>
        <w:t>белок-белковых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взаимодействий методами </w:t>
      </w:r>
    </w:p>
    <w:p w:rsidR="005165AF" w:rsidRDefault="005165AF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машинного обучения</w:t>
      </w:r>
    </w:p>
    <w:p w:rsidR="005165AF" w:rsidRPr="005109FC" w:rsidRDefault="005165AF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Ярмолкевич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Д.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Науч. рук. Ильин А. В.</w:t>
      </w:r>
    </w:p>
    <w:p w:rsidR="005165AF" w:rsidRDefault="005165AF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Информатика. Заседание 5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 мая, 10.00, ауд. 503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доц.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Пилипчук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Л.А., секретарь – асс.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Лагуто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Аппроксимация и анализ численных решений задачи </w:t>
      </w:r>
      <w:proofErr w:type="spellStart"/>
      <w:r>
        <w:rPr>
          <w:rFonts w:ascii="Lucida Sans Unicode" w:hAnsi="Lucida Sans Unicode" w:cs="Lucida Sans Unicode"/>
          <w:color w:val="000000"/>
        </w:rPr>
        <w:t>Баклея-Леверетта</w:t>
      </w:r>
      <w:proofErr w:type="spell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Акулич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Таранчук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Б.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О программной реализации построения оптимальной </w:t>
      </w:r>
      <w:proofErr w:type="spellStart"/>
      <w:r>
        <w:rPr>
          <w:rFonts w:ascii="Lucida Sans Unicode" w:hAnsi="Lucida Sans Unicode" w:cs="Lucida Sans Unicode"/>
          <w:color w:val="000000"/>
        </w:rPr>
        <w:t>сенсерной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конфигурации в задаче оценки потока в графе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Бутырчик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Пилипчук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Оптимизация распределения и производства товара на </w:t>
      </w:r>
      <w:proofErr w:type="gramStart"/>
      <w:r>
        <w:rPr>
          <w:rFonts w:ascii="Lucida Sans Unicode" w:hAnsi="Lucida Sans Unicode" w:cs="Lucida Sans Unicode"/>
          <w:color w:val="000000"/>
        </w:rPr>
        <w:t>белорусской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обувной фабрике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Каипов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И. К.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Недзьведь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Технологии </w:t>
      </w:r>
      <w:proofErr w:type="spellStart"/>
      <w:r>
        <w:rPr>
          <w:rFonts w:ascii="Lucida Sans Unicode" w:hAnsi="Lucida Sans Unicode" w:cs="Lucida Sans Unicode"/>
          <w:color w:val="000000"/>
        </w:rPr>
        <w:t>Blockchain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и </w:t>
      </w:r>
      <w:proofErr w:type="spellStart"/>
      <w:r>
        <w:rPr>
          <w:rFonts w:ascii="Lucida Sans Unicode" w:hAnsi="Lucida Sans Unicode" w:cs="Lucida Sans Unicode"/>
          <w:color w:val="000000"/>
        </w:rPr>
        <w:t>Smart</w:t>
      </w:r>
      <w:proofErr w:type="spellEnd"/>
      <w:r>
        <w:rPr>
          <w:rFonts w:ascii="Lucida Sans Unicode" w:hAnsi="Lucida Sans Unicode" w:cs="Lucida Sans Unicode"/>
          <w:color w:val="000000"/>
        </w:rPr>
        <w:t>-контракты как основа системы голосования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Клюев В.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Баровик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Использование </w:t>
      </w:r>
      <w:proofErr w:type="spellStart"/>
      <w:r>
        <w:rPr>
          <w:rFonts w:ascii="Lucida Sans Unicode" w:hAnsi="Lucida Sans Unicode" w:cs="Lucida Sans Unicode"/>
          <w:color w:val="000000"/>
        </w:rPr>
        <w:t>реккурентных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нейронных сетей для фильтрации 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сегментации изображений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Клюкина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С.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Казачёнок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Задача для уравнения второго порядка гиперболического типа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интегральным граничным условием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Прокопчик Д.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Чеб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Применение задач динамического программирования в реализации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приложения электронной коммерции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Пьянков Е. Д.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Пилипчук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Задача для уравнения второго порядка гиперболического типа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граничным условием специального вида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Сергеенко Е.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Чеб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Свойства теней на спутниковых изображениях. Выделение теней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Станчик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Г. А.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Недзьведь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Прогнозирование оттока клиентов в телекоммуникационной компании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Сувитов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И.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Недзьведь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Автоматизация анализа движений запросов в распределенных системах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интернет магазинов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Турчинович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Э.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Пилипчук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Анализ современных классификаторов для многомерных данных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Цыкунова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А.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Недзьведь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Верификация устойчивости моделей прогнозирования при переменных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Lucida Sans Unicode" w:hAnsi="Lucida Sans Unicode" w:cs="Lucida Sans Unicode"/>
          <w:color w:val="000000"/>
        </w:rPr>
        <w:t>параметрах</w:t>
      </w:r>
      <w:proofErr w:type="gram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Шолтанюк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С. В.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Казачёнок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ED18BC" w:rsidRDefault="00ED18BC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68A1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183274" w:rsidRDefault="00183274" w:rsidP="007668A1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Информатика. Заседание 6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 мая, 8.15, ауд. 513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доц.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Орлович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Ю.Л., секретарь – асс.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Хадарович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Веб-сервис для анализа </w:t>
      </w:r>
      <w:proofErr w:type="spellStart"/>
      <w:r>
        <w:rPr>
          <w:rFonts w:ascii="Lucida Sans Unicode" w:hAnsi="Lucida Sans Unicode" w:cs="Lucida Sans Unicode"/>
          <w:color w:val="000000"/>
        </w:rPr>
        <w:t>полногеномных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данных микобактерий туберкулёза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Баженов И. П. – студ. 4 к.,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Лагонский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А. – студ. 3 к.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Тузиков А.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Исследование взаимосвязей между параметрами состязательных атак 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ошибок классификации изображений нейронными сетями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Войнов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Д. М.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Ковалев В.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алгоритма предсказания вторичной структуры белка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помощью цепей Маркова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Гречиха Н.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Хадарович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алгоритма предсказания доменных связей на основе сетей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белковых взаимодействий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Залеская Е. Я.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Хадарович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алгоритма предсказания функций белков с помощью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машинного обучения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Каменко Я.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Хадарович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Алгоритмы </w:t>
      </w:r>
      <w:proofErr w:type="spellStart"/>
      <w:r>
        <w:rPr>
          <w:rFonts w:ascii="Lucida Sans Unicode" w:hAnsi="Lucida Sans Unicode" w:cs="Lucida Sans Unicode"/>
          <w:color w:val="000000"/>
        </w:rPr>
        <w:t>de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</w:rPr>
        <w:t>novo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сборки для анализа геномов микобактерий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туберкулёза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Лапицкая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Николаев Г.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Веб-сервис для сегментации медицинских изображений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Малышев В. Д.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Ковалев В.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Молекулярно-динамическое моделирование взаимодействий комплекса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лиганд</w:t>
      </w:r>
      <w:proofErr w:type="spellEnd"/>
      <w:r>
        <w:rPr>
          <w:rFonts w:ascii="Lucida Sans Unicode" w:hAnsi="Lucida Sans Unicode" w:cs="Lucida Sans Unicode"/>
          <w:color w:val="000000"/>
        </w:rPr>
        <w:t>-белок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Сигаева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Л.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Николаев Г.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Предсказание взаимодействий между доменами в белках с помощью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нейронных сетей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Сухорукова А. П.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Хадарович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алгоритмов поиска лекарственных препаратов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использованием машинного обучения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Шульдов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Н. А. – студ. 3 к., Анищенко А. И. – студ. 3 к.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Николаев Г. И.</w:t>
      </w:r>
    </w:p>
    <w:p w:rsidR="003215D8" w:rsidRDefault="003215D8" w:rsidP="00F116C9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83274" w:rsidRDefault="00183274" w:rsidP="00F116C9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Компьютерная безопасность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15 мая, 17.30, ауд. 60</w:t>
      </w:r>
      <w:r w:rsidR="00ED18BC">
        <w:rPr>
          <w:rFonts w:ascii="Times New Roman" w:hAnsi="Times New Roman" w:cs="Times New Roman"/>
          <w:i/>
          <w:iCs/>
          <w:color w:val="000000"/>
          <w:sz w:val="26"/>
          <w:szCs w:val="26"/>
        </w:rPr>
        <w:t>7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доц.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Бодягин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И.А., секретарь – маг.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Казловский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М.А.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Методы оценки случайности выходных последовательностей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криптографических генераторов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Бондарев О.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Мальцев М.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Построение биометрической системы аутентификации с использованием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методов машинного обучения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Горлова А. А. – студ. 4 к., Бараев В. А. –  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Мальцев М. В.,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Булай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Сравнительный анализ криптографических архитектур распространенных</w:t>
      </w:r>
      <w:r w:rsidR="00506510">
        <w:rPr>
          <w:rFonts w:ascii="Lucida Sans Unicode" w:hAnsi="Lucida Sans Unicode" w:cs="Lucida Sans Unicode"/>
          <w:color w:val="000000"/>
        </w:rPr>
        <w:t xml:space="preserve"> </w:t>
      </w:r>
      <w:r>
        <w:rPr>
          <w:rFonts w:ascii="Lucida Sans Unicode" w:hAnsi="Lucida Sans Unicode" w:cs="Lucida Sans Unicode"/>
          <w:color w:val="000000"/>
        </w:rPr>
        <w:t>систем мгновенного обмена сообщениями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Казловский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М. А.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Агиевич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Вероятностный анализ стойкости </w:t>
      </w:r>
      <w:proofErr w:type="gramStart"/>
      <w:r>
        <w:rPr>
          <w:rFonts w:ascii="Lucida Sans Unicode" w:hAnsi="Lucida Sans Unicode" w:cs="Lucida Sans Unicode"/>
          <w:color w:val="000000"/>
        </w:rPr>
        <w:t>итерационного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криптографического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преобразования </w:t>
      </w:r>
      <w:proofErr w:type="spellStart"/>
      <w:r>
        <w:rPr>
          <w:rFonts w:ascii="Lucida Sans Unicode" w:hAnsi="Lucida Sans Unicode" w:cs="Lucida Sans Unicode"/>
          <w:color w:val="000000"/>
        </w:rPr>
        <w:t>Фейстеля</w:t>
      </w:r>
      <w:proofErr w:type="spell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Кивель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Харин Ю.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Использование нейронных сетей для классификации криптографических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генераторов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Кравчук В.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Мальцев М.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Обнаружение вирусов в PDF-файлах с использованием методов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машинного обучения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Круглик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Абрамович М.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Современные тенденции </w:t>
      </w:r>
      <w:proofErr w:type="spellStart"/>
      <w:r>
        <w:rPr>
          <w:rFonts w:ascii="Lucida Sans Unicode" w:hAnsi="Lucida Sans Unicode" w:cs="Lucida Sans Unicode"/>
          <w:color w:val="000000"/>
        </w:rPr>
        <w:t>киберугроз</w:t>
      </w:r>
      <w:proofErr w:type="spell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Пьянов В. В.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асп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Харин Ю.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Статистический анализ вероятностных смесей малопараметрических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цепей Маркова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Сергеев А. И.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Харин Ю. С.</w:t>
      </w:r>
    </w:p>
    <w:p w:rsidR="00CE1D6E" w:rsidRDefault="00CE1D6E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68A1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83274" w:rsidRDefault="00183274" w:rsidP="007668A1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Прикладная математика</w:t>
      </w: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Заседание 1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 мая, 11.00, ауд. 310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доц.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Репников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В.И., секретарь – студ.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Пранович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Численное исследование диффузии частиц в магнитной жидкости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Белоброцкий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Полевиков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К.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Расчет энергетического спектра электрона в сферически </w:t>
      </w:r>
      <w:proofErr w:type="gramStart"/>
      <w:r>
        <w:rPr>
          <w:rFonts w:ascii="Lucida Sans Unicode" w:hAnsi="Lucida Sans Unicode" w:cs="Lucida Sans Unicode"/>
          <w:color w:val="000000"/>
        </w:rPr>
        <w:t>симметричной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квантовой точке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Воронов К. Ю.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Макаренко Л. Ф.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и реализация на графическом ускорителе </w:t>
      </w:r>
      <w:proofErr w:type="gramStart"/>
      <w:r>
        <w:rPr>
          <w:rFonts w:ascii="Lucida Sans Unicode" w:hAnsi="Lucida Sans Unicode" w:cs="Lucida Sans Unicode"/>
          <w:color w:val="000000"/>
        </w:rPr>
        <w:t>итерационного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параллельного алгоритма численного решения трехмерного уравнения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Пуассона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Гончаревич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Лиходед Н.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Расширение интервала устойчивости явных линейных методов задачи Коши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Кобзев Д.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Репников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Численное решение плоской задачи о течении </w:t>
      </w:r>
      <w:proofErr w:type="spellStart"/>
      <w:r>
        <w:rPr>
          <w:rFonts w:ascii="Lucida Sans Unicode" w:hAnsi="Lucida Sans Unicode" w:cs="Lucida Sans Unicode"/>
          <w:color w:val="000000"/>
        </w:rPr>
        <w:t>Куэтта</w:t>
      </w:r>
      <w:proofErr w:type="spell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Кукель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Г.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Полевиков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К.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Распараллеливание уравнений химической кинетики </w:t>
      </w:r>
      <w:proofErr w:type="gramStart"/>
      <w:r>
        <w:rPr>
          <w:rFonts w:ascii="Lucida Sans Unicode" w:hAnsi="Lucida Sans Unicode" w:cs="Lucida Sans Unicode"/>
          <w:color w:val="000000"/>
        </w:rPr>
        <w:t>в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газодинамических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Lucida Sans Unicode" w:hAnsi="Lucida Sans Unicode" w:cs="Lucida Sans Unicode"/>
          <w:color w:val="000000"/>
        </w:rPr>
        <w:t>задачах</w:t>
      </w:r>
      <w:proofErr w:type="gram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Куряков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Тетерев А.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Вычислительные алгоритмы с адаптивно изменяющимся уровнем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локального приближения начальных задач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Мойса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В.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Бобков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Численное моделирование осесимметричных равновесных форм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несвязной капиллярной поверхности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Молочко И. П.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Полевиков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К.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Численное моделирование влияния магнитного поля </w:t>
      </w:r>
      <w:proofErr w:type="gramStart"/>
      <w:r>
        <w:rPr>
          <w:rFonts w:ascii="Lucida Sans Unicode" w:hAnsi="Lucida Sans Unicode" w:cs="Lucida Sans Unicode"/>
          <w:color w:val="000000"/>
        </w:rPr>
        <w:t>на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цилиндрически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симметричные приповерхностные квантовые точки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Оданец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Л.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Левчук Е.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Распространение тепловой энергии в кристаллах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Пранович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Ю.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Урбанович А.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Построение и реализация на графическом ускорителе </w:t>
      </w:r>
      <w:proofErr w:type="gramStart"/>
      <w:r>
        <w:rPr>
          <w:rFonts w:ascii="Lucida Sans Unicode" w:hAnsi="Lucida Sans Unicode" w:cs="Lucida Sans Unicode"/>
          <w:color w:val="000000"/>
        </w:rPr>
        <w:t>параллельного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алгоритма численного решения двумерного уравнения Пуассона </w:t>
      </w:r>
      <w:proofErr w:type="gramStart"/>
      <w:r>
        <w:rPr>
          <w:rFonts w:ascii="Lucida Sans Unicode" w:hAnsi="Lucida Sans Unicode" w:cs="Lucida Sans Unicode"/>
          <w:color w:val="000000"/>
        </w:rPr>
        <w:t>на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основе красно-черного упорядочения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Стефанович К.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Лиходед Н.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Оптимизация параметров эмпирического межатомного потенциала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Суббота Д. Е.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Белько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И.</w:t>
      </w:r>
    </w:p>
    <w:p w:rsidR="00F116C9" w:rsidRDefault="00F116C9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Прикладная математика. Заседание 2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 мая, 11.15, ауд. 607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проф. Жук Е.Е., секретарь – студ.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Передня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Я.Д.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Статистическое прогнозирование двоичных временных рядов на основе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модели BCNAR(s)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Запольский А. А.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Харин Ю.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Построение оптимальных планов эксперимента для </w:t>
      </w:r>
      <w:proofErr w:type="gramStart"/>
      <w:r>
        <w:rPr>
          <w:rFonts w:ascii="Lucida Sans Unicode" w:hAnsi="Lucida Sans Unicode" w:cs="Lucida Sans Unicode"/>
          <w:color w:val="000000"/>
        </w:rPr>
        <w:t>линейной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множественной регрессии с </w:t>
      </w:r>
      <w:proofErr w:type="spellStart"/>
      <w:r>
        <w:rPr>
          <w:rFonts w:ascii="Lucida Sans Unicode" w:hAnsi="Lucida Sans Unicode" w:cs="Lucida Sans Unicode"/>
          <w:color w:val="000000"/>
        </w:rPr>
        <w:t>гетероскедастическими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наблюдениями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Карасик С. Б.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Кирлица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П.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Прогнозирование исхода </w:t>
      </w:r>
      <w:proofErr w:type="spellStart"/>
      <w:r>
        <w:rPr>
          <w:rFonts w:ascii="Lucida Sans Unicode" w:hAnsi="Lucida Sans Unicode" w:cs="Lucida Sans Unicode"/>
          <w:color w:val="000000"/>
        </w:rPr>
        <w:t>эндоваскулярных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операций с использованием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методов машинного обучения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Козловский В.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Абрамович М.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Классификация звуковых сигналов на основе преобразования Фурье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Кузьмич А.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Лобач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Исследование влияния антисептиков на лечение пародонтоза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использованием методов статистического анализа данных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Кунц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Сталевская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Статический </w:t>
      </w:r>
      <w:r w:rsidRPr="008207F7">
        <w:rPr>
          <w:rFonts w:ascii="Lucida Sans Unicode" w:hAnsi="Lucida Sans Unicode" w:cs="Lucida Sans Unicode"/>
          <w:color w:val="000000"/>
        </w:rPr>
        <w:t xml:space="preserve">спектральный анализ </w:t>
      </w:r>
      <w:r w:rsidR="00476BD2" w:rsidRPr="008207F7">
        <w:rPr>
          <w:rFonts w:ascii="Lucida Sans Unicode" w:hAnsi="Lucida Sans Unicode" w:cs="Lucida Sans Unicode"/>
          <w:color w:val="000000"/>
        </w:rPr>
        <w:t xml:space="preserve">бинарных </w:t>
      </w:r>
      <w:r w:rsidRPr="008207F7">
        <w:rPr>
          <w:rFonts w:ascii="Lucida Sans Unicode" w:hAnsi="Lucida Sans Unicode" w:cs="Lucida Sans Unicode"/>
          <w:color w:val="000000"/>
        </w:rPr>
        <w:t>временных рядов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Передня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Я.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Орлова Е. 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Прогнозирование оттока клиентов оператора сотовой связи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Пищалова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Абрамович М.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Статистическое построение датчиков базовой случайной величины </w:t>
      </w:r>
      <w:proofErr w:type="gramStart"/>
      <w:r>
        <w:rPr>
          <w:rFonts w:ascii="Lucida Sans Unicode" w:hAnsi="Lucida Sans Unicode" w:cs="Lucida Sans Unicode"/>
          <w:color w:val="000000"/>
        </w:rPr>
        <w:t>на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основе флуктуаций параметров физических систем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Сосинович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Жук Е. Е.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Выбор типа интервенции нестационарного временного ряда </w:t>
      </w:r>
      <w:proofErr w:type="gramStart"/>
      <w:r>
        <w:rPr>
          <w:rFonts w:ascii="Lucida Sans Unicode" w:hAnsi="Lucida Sans Unicode" w:cs="Lucida Sans Unicode"/>
          <w:color w:val="000000"/>
        </w:rPr>
        <w:t>по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заданным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шаблонам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Чубрик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Д. М.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Жук Е. Е.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Методы машинного обучения в задачах бинарной классификации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Шпунтов И.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Лобач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И.</w:t>
      </w:r>
    </w:p>
    <w:p w:rsidR="00CE1D6E" w:rsidRDefault="00CE1D6E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15D8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215D8" w:rsidRDefault="003215D8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15D8" w:rsidRDefault="003215D8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15D8" w:rsidRDefault="003215D8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15D8" w:rsidRDefault="003215D8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3274" w:rsidRDefault="00183274" w:rsidP="003215D8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lastRenderedPageBreak/>
        <w:t>Прикладная математика. Заседание 3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14 мая, 9.45, ауд. </w:t>
      </w:r>
      <w:r w:rsidR="000F024C">
        <w:rPr>
          <w:rFonts w:ascii="Times New Roman" w:hAnsi="Times New Roman" w:cs="Times New Roman"/>
          <w:i/>
          <w:iCs/>
          <w:color w:val="000000"/>
          <w:sz w:val="26"/>
          <w:szCs w:val="26"/>
        </w:rPr>
        <w:t>240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д-р ф.-м.н. Харин А.Ю., секретарь – студ.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Иванкович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И.В.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Последовательный анализ при числе конкурирующих гипотез, большем 2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Гинзбург А.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Харин А. 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Однопороговый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последовательный тест проверки более двух простых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гипотез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Иванкович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Харин А. 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Статистические свойства оценок </w:t>
      </w:r>
      <w:proofErr w:type="spellStart"/>
      <w:r>
        <w:rPr>
          <w:rFonts w:ascii="Lucida Sans Unicode" w:hAnsi="Lucida Sans Unicode" w:cs="Lucida Sans Unicode"/>
          <w:color w:val="000000"/>
        </w:rPr>
        <w:t>семивариограммы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гауссовских случайных</w:t>
      </w:r>
      <w:r w:rsidR="00506510">
        <w:rPr>
          <w:rFonts w:ascii="Lucida Sans Unicode" w:hAnsi="Lucida Sans Unicode" w:cs="Lucida Sans Unicode"/>
          <w:color w:val="000000"/>
        </w:rPr>
        <w:t xml:space="preserve"> </w:t>
      </w:r>
      <w:r>
        <w:rPr>
          <w:rFonts w:ascii="Lucida Sans Unicode" w:hAnsi="Lucida Sans Unicode" w:cs="Lucida Sans Unicode"/>
          <w:color w:val="000000"/>
        </w:rPr>
        <w:t>процессов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Касич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С.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Цеховая Т.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Характеристики первых двух порядков случайного процесса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семивариограммой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гнездовой структуры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Кисель А. Ю.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Цеховая Т.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Геостатистический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подход к прогнозированию батиметрических данных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Смирнова В.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Цеховая Т.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Lucida Sans Unicode" w:hAnsi="Lucida Sans Unicode" w:cs="Lucida Sans Unicode"/>
          <w:color w:val="000000"/>
        </w:rPr>
        <w:t>Робастификация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последовательных тестов при искажениях модели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наблюдений</w:t>
      </w:r>
    </w:p>
    <w:p w:rsidR="008207F7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Хахомов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Д. С.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Харин А. Ю.</w:t>
      </w:r>
    </w:p>
    <w:p w:rsidR="008207F7" w:rsidRDefault="008207F7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8207F7">
        <w:rPr>
          <w:rFonts w:ascii="Lucida Sans Unicode" w:hAnsi="Lucida Sans Unicode" w:cs="Lucida Sans Unicode"/>
          <w:color w:val="000000"/>
        </w:rPr>
        <w:t>Анализ методов EM-оценивания, применяемых для сегментации изображений</w:t>
      </w:r>
    </w:p>
    <w:p w:rsidR="008207F7" w:rsidRDefault="008207F7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8207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Бокун</w:t>
      </w:r>
      <w:proofErr w:type="spellEnd"/>
      <w:r w:rsidRPr="008207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А.Л.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r w:rsidRPr="008207F7">
        <w:rPr>
          <w:rFonts w:ascii="Times New Roman" w:hAnsi="Times New Roman" w:cs="Times New Roman"/>
          <w:color w:val="000000"/>
          <w:sz w:val="26"/>
          <w:szCs w:val="26"/>
        </w:rPr>
        <w:t>Залесский Б.А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207F7" w:rsidRDefault="008207F7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Прикладная математика. Заседание 4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15 мая, 9.45, ауд. 518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доц.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Лавринович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Л.И., секретарь – студ.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Акулич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Стабилизация групп линейных взаимосвязанных систем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Акулич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С.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Дмитрук Н.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Задача о запуске ракеты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Амбросёнок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Крахотко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Виртуальный тест-драйв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Белов Д.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Дмитрук Н.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Численные методы решения дискретных задач оптимального управления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Гацко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О.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Дмитрук Н.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Задачи оптимального гарантированного управления линейными системами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Гембицкая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Костюкевич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Д. А.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Построение решений линейно-квадратичных задач </w:t>
      </w:r>
      <w:proofErr w:type="gramStart"/>
      <w:r>
        <w:rPr>
          <w:rFonts w:ascii="Lucida Sans Unicode" w:hAnsi="Lucida Sans Unicode" w:cs="Lucida Sans Unicode"/>
          <w:color w:val="000000"/>
        </w:rPr>
        <w:t>оптимального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управления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Германенко А.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Павленок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Асимптотический </w:t>
      </w:r>
      <w:proofErr w:type="spellStart"/>
      <w:r>
        <w:rPr>
          <w:rFonts w:ascii="Lucida Sans Unicode" w:hAnsi="Lucida Sans Unicode" w:cs="Lucida Sans Unicode"/>
          <w:color w:val="000000"/>
        </w:rPr>
        <w:t>субоптимальный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синтез квазилинейных систем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интегральным квадратичным критерием качества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Ковальчук А.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Лавринович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Оптимальное непрямое управление </w:t>
      </w:r>
      <w:proofErr w:type="gramStart"/>
      <w:r>
        <w:rPr>
          <w:rFonts w:ascii="Lucida Sans Unicode" w:hAnsi="Lucida Sans Unicode" w:cs="Lucida Sans Unicode"/>
          <w:color w:val="000000"/>
        </w:rPr>
        <w:t>линейными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динамическими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системами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Лабуть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Р.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Павленок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Решение задачи о строительстве шоссе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Плющов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Крахотко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Применение параметрического линейного программирования в МРС 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</w:t>
      </w:r>
      <w:proofErr w:type="gramStart"/>
      <w:r>
        <w:rPr>
          <w:rFonts w:ascii="Lucida Sans Unicode" w:hAnsi="Lucida Sans Unicode" w:cs="Lucida Sans Unicode"/>
          <w:color w:val="000000"/>
        </w:rPr>
        <w:t>п-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000000"/>
        </w:rPr>
        <w:t>тимальном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управлении в реальном времени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Селях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Н. Е.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Дмитрук Н.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Оптимальное управление в иерархических системах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Сидорова Я.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Лавринович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Применение методов машинного обучения в системах с </w:t>
      </w:r>
      <w:proofErr w:type="gramStart"/>
      <w:r>
        <w:rPr>
          <w:rFonts w:ascii="Lucida Sans Unicode" w:hAnsi="Lucida Sans Unicode" w:cs="Lucida Sans Unicode"/>
          <w:color w:val="000000"/>
        </w:rPr>
        <w:t>прогнозирующей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моделью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Шатрова Д. Ю.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Павловец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М. Е.</w:t>
      </w:r>
    </w:p>
    <w:p w:rsidR="00E31CFD" w:rsidRDefault="00E31CFD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Экономическая кибернетика</w:t>
      </w: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Заседание 1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 мая, 11.15, ауд. 513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Председатель – доц. Малюгин В.И., секретарь – студ. Кулич Д.Ю.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Статистический анализ риска корпоративных кредитных портфелей 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устойчивости банковской системы на основе отчетности предприятий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Джафаров Р. Ф.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Оптимизации торговых стратегий с использованием опционов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Жерело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Алгоритмы анализа новизны и аномалий в данных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Карабанович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Д. П.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Математическое моделирование кредитных рисков в условиях ипотечного кризиса США в 2007–2008 гг.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Карпович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А. – студ. 3 к.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Васьковский М.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Управление финансовыми рисками с помощью фьючерсных контрактов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Кулич Д. Ю.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Применение </w:t>
      </w:r>
      <w:proofErr w:type="spellStart"/>
      <w:r>
        <w:rPr>
          <w:rFonts w:ascii="Lucida Sans Unicode" w:hAnsi="Lucida Sans Unicode" w:cs="Lucida Sans Unicode"/>
          <w:color w:val="000000"/>
        </w:rPr>
        <w:t>вейвлетов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Хаара в эконометрическом анализе </w:t>
      </w:r>
      <w:proofErr w:type="gramStart"/>
      <w:r>
        <w:rPr>
          <w:rFonts w:ascii="Lucida Sans Unicode" w:hAnsi="Lucida Sans Unicode" w:cs="Lucida Sans Unicode"/>
          <w:color w:val="000000"/>
        </w:rPr>
        <w:t>временных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рядов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Лагун Д. И.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Лобач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Разработка алгоритмов машинного обучения для построения моделей </w:t>
      </w:r>
      <w:proofErr w:type="gramStart"/>
      <w:r>
        <w:rPr>
          <w:rFonts w:ascii="Lucida Sans Unicode" w:hAnsi="Lucida Sans Unicode" w:cs="Lucida Sans Unicode"/>
          <w:color w:val="000000"/>
        </w:rPr>
        <w:t>с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переключением </w:t>
      </w:r>
      <w:proofErr w:type="spellStart"/>
      <w:r>
        <w:rPr>
          <w:rFonts w:ascii="Lucida Sans Unicode" w:hAnsi="Lucida Sans Unicode" w:cs="Lucida Sans Unicode"/>
          <w:color w:val="000000"/>
        </w:rPr>
        <w:t>состоярий</w:t>
      </w:r>
      <w:proofErr w:type="spell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Макаревич А. С. – маг.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Применение методов статического и машинного обучения для оценки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риска кардиологических заболеваний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Макаревич Е. Н.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Оценивание параметров INAR(1)-модели временного ряда с выбросами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Метельский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Ю.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Лобач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Анализ финансовой стабильности экономики с использованием методов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статистического и машинного обучения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Новопольцев А. Ю.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асп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Анализ макроэкономических данных с помощью </w:t>
      </w:r>
      <w:proofErr w:type="gramStart"/>
      <w:r>
        <w:rPr>
          <w:rFonts w:ascii="Lucida Sans Unicode" w:hAnsi="Lucida Sans Unicode" w:cs="Lucida Sans Unicode"/>
          <w:color w:val="000000"/>
        </w:rPr>
        <w:t>статического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машинного обучения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Осипенко В. О.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Анализ лизинговых операций с абсолютным приростом платежей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Подмазко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Кирлица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П.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Применение алгоритмов статистического и машинного обучения </w:t>
      </w:r>
      <w:proofErr w:type="gramStart"/>
      <w:r>
        <w:rPr>
          <w:rFonts w:ascii="Lucida Sans Unicode" w:hAnsi="Lucida Sans Unicode" w:cs="Lucida Sans Unicode"/>
          <w:color w:val="000000"/>
        </w:rPr>
        <w:t>в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разработке и оценки качества программ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Точило А. А.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Алгоритмы машинного обучения для анализа текста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Широкий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Лобач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О краткосрочном прогнозировании потребительских цен на основе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Lucida Sans Unicode" w:hAnsi="Lucida Sans Unicode" w:cs="Lucida Sans Unicode"/>
          <w:color w:val="000000"/>
        </w:rPr>
        <w:t>интернет-данных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торговых сетей в режиме онлайн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Якубович А.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Малюгин В. И.</w:t>
      </w:r>
    </w:p>
    <w:p w:rsidR="00E31CFD" w:rsidRDefault="00E31CFD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3274" w:rsidRDefault="00183274" w:rsidP="00734DB3">
      <w:pPr>
        <w:widowControl w:val="0"/>
        <w:tabs>
          <w:tab w:val="center" w:pos="4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Экономическая кибернетика. Заседание 2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14 мая, 9.45, ауд. 518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– проф.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Альсевич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В.В., секретарь – студ. Вершинина Н.П.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Портфельная оптимизация методами управления с </w:t>
      </w:r>
      <w:proofErr w:type="gramStart"/>
      <w:r>
        <w:rPr>
          <w:rFonts w:ascii="Lucida Sans Unicode" w:hAnsi="Lucida Sans Unicode" w:cs="Lucida Sans Unicode"/>
          <w:color w:val="000000"/>
        </w:rPr>
        <w:t>прогнозирующей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моделью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Вершинина Н. П.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Иванин А. П.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Задача управления предприятием. Описание рыночных механизмов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Винников Г.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Крахотко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Задача планирования производства и запасов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Гарбуз Е.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Крахотко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Оптимальный рост технологического последователя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Готовец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Дмитрук Н. М.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Исследование задачи производственного потребления в случае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ограничения на товары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Гутько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П.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Альсевич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 В.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Задача оптимизации портфеля финансовых инструментов </w:t>
      </w:r>
      <w:proofErr w:type="gramStart"/>
      <w:r>
        <w:rPr>
          <w:rFonts w:ascii="Lucida Sans Unicode" w:hAnsi="Lucida Sans Unicode" w:cs="Lucida Sans Unicode"/>
          <w:color w:val="000000"/>
        </w:rPr>
        <w:t>при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Lucida Sans Unicode" w:hAnsi="Lucida Sans Unicode" w:cs="Lucida Sans Unicode"/>
          <w:color w:val="000000"/>
        </w:rPr>
        <w:t>ограничении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на функцию потерь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Дмитрович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И. О.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Павленок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Минимизация риска в задаче управления портфелями </w:t>
      </w:r>
      <w:proofErr w:type="gramStart"/>
      <w:r>
        <w:rPr>
          <w:rFonts w:ascii="Lucida Sans Unicode" w:hAnsi="Lucida Sans Unicode" w:cs="Lucida Sans Unicode"/>
          <w:color w:val="000000"/>
        </w:rPr>
        <w:t>финансовых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инструментов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Козел Е. С.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Павленок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Н. С.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Динамические игровые модели в экономике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Лапунова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Лавринович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Моделирование денежно-кредитной политики центрального банка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Черников Д.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Науч. рук.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Лавринович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Л. И.</w:t>
      </w:r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Секция педагогики</w:t>
      </w:r>
    </w:p>
    <w:p w:rsidR="006746B2" w:rsidRDefault="006746B2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bookmarkStart w:id="0" w:name="_GoBack"/>
      <w:bookmarkEnd w:id="0"/>
    </w:p>
    <w:p w:rsidR="00183274" w:rsidRDefault="00183274" w:rsidP="00734DB3">
      <w:pPr>
        <w:widowControl w:val="0"/>
        <w:tabs>
          <w:tab w:val="center" w:pos="4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Председатель – доц. Ершова О.И., секретарь – студ. Макаревич Е.Н.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Биография и основные научные труды А. С. Макаренко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Дашкевич А.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Егорова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Педагогический анализ биографии Г.К. Жукова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Дехтяренко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В. Я.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Ершова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Применение интерактивных опытов в виртуальной реальности на уроках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физики в средней школе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Дорошев И. В.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Ершова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Педагогический анализ биографии М.Н. Тухачевского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Житько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А. – студ. 3 к., Калугин П. А. – студ. 3 к.</w:t>
      </w:r>
    </w:p>
    <w:p w:rsidR="00183274" w:rsidRDefault="00183274" w:rsidP="00734DB3">
      <w:pPr>
        <w:widowControl w:val="0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Ершова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Организация учебного процесса для </w:t>
      </w:r>
      <w:proofErr w:type="gramStart"/>
      <w:r>
        <w:rPr>
          <w:rFonts w:ascii="Lucida Sans Unicode" w:hAnsi="Lucida Sans Unicode" w:cs="Lucida Sans Unicode"/>
          <w:color w:val="000000"/>
        </w:rPr>
        <w:t>обучающихся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по специальности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«Техническая кибернетика» в университете Штутгарта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Кухаренко К. В.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Ершова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Анри Пуанкаре и его творческий метод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Личко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М. Г.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Егорова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Карл Фридрих Гаусс – Король математиков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Люп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А. Н.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Егорова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Организация учебного процесса на факультете экономики Университета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Валенсии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Макаревич Е. Н. – студ. 4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Ершова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Педагогический анализ биографии И.П. Уборевича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Полуэктов Е. Д.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Ершова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Педагогический анализ биографии Я.Б. Гамарника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Терехин М.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Ершова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>Педагогический анализ биографии К.К. Рокоссовского</w:t>
      </w:r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Чепцов Е. Ю.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Ершова О. И.</w:t>
      </w:r>
    </w:p>
    <w:p w:rsidR="00183274" w:rsidRDefault="00183274" w:rsidP="00734DB3">
      <w:pPr>
        <w:widowControl w:val="0"/>
        <w:tabs>
          <w:tab w:val="right" w:pos="334"/>
          <w:tab w:val="left" w:pos="424"/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  <w:sz w:val="20"/>
          <w:szCs w:val="20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Sans Unicode" w:hAnsi="Lucida Sans Unicode" w:cs="Lucida Sans Unicode"/>
          <w:color w:val="000000"/>
        </w:rPr>
        <w:t xml:space="preserve">Возможности применения факторного анализа в </w:t>
      </w:r>
      <w:proofErr w:type="gramStart"/>
      <w:r>
        <w:rPr>
          <w:rFonts w:ascii="Lucida Sans Unicode" w:hAnsi="Lucida Sans Unicode" w:cs="Lucida Sans Unicode"/>
          <w:color w:val="000000"/>
        </w:rPr>
        <w:t>педагогических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</w:t>
      </w:r>
    </w:p>
    <w:p w:rsidR="00183274" w:rsidRDefault="00183274" w:rsidP="00734DB3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Lucida Sans Unicode" w:hAnsi="Lucida Sans Unicode" w:cs="Lucida Sans Unicode"/>
          <w:color w:val="000000"/>
        </w:rPr>
        <w:t>исследованиях</w:t>
      </w:r>
      <w:proofErr w:type="gramEnd"/>
    </w:p>
    <w:p w:rsidR="00183274" w:rsidRDefault="00183274" w:rsidP="00734DB3">
      <w:pPr>
        <w:widowControl w:val="0"/>
        <w:tabs>
          <w:tab w:val="left" w:pos="456"/>
          <w:tab w:val="left" w:pos="51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Шульдов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Н. А. – студ. 3 к.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Науч. рук. Ершова О. И.</w:t>
      </w:r>
    </w:p>
    <w:sectPr w:rsidR="00183274" w:rsidSect="00D11B6F">
      <w:footerReference w:type="default" r:id="rId8"/>
      <w:pgSz w:w="11900" w:h="16840" w:code="9"/>
      <w:pgMar w:top="567" w:right="1644" w:bottom="56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2B" w:rsidRDefault="00A6662B" w:rsidP="00F116C9">
      <w:pPr>
        <w:spacing w:after="0" w:line="240" w:lineRule="auto"/>
      </w:pPr>
      <w:r>
        <w:separator/>
      </w:r>
    </w:p>
  </w:endnote>
  <w:endnote w:type="continuationSeparator" w:id="0">
    <w:p w:rsidR="00A6662B" w:rsidRDefault="00A6662B" w:rsidP="00F1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294835"/>
      <w:docPartObj>
        <w:docPartGallery w:val="Page Numbers (Bottom of Page)"/>
        <w:docPartUnique/>
      </w:docPartObj>
    </w:sdtPr>
    <w:sdtEndPr/>
    <w:sdtContent>
      <w:p w:rsidR="003215D8" w:rsidRDefault="00A666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6B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215D8" w:rsidRDefault="003215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2B" w:rsidRDefault="00A6662B" w:rsidP="00F116C9">
      <w:pPr>
        <w:spacing w:after="0" w:line="240" w:lineRule="auto"/>
      </w:pPr>
      <w:r>
        <w:separator/>
      </w:r>
    </w:p>
  </w:footnote>
  <w:footnote w:type="continuationSeparator" w:id="0">
    <w:p w:rsidR="00A6662B" w:rsidRDefault="00A6662B" w:rsidP="00F1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510"/>
    <w:rsid w:val="000912BC"/>
    <w:rsid w:val="000F024C"/>
    <w:rsid w:val="00183274"/>
    <w:rsid w:val="001D1EFD"/>
    <w:rsid w:val="001E2354"/>
    <w:rsid w:val="00217384"/>
    <w:rsid w:val="002A3775"/>
    <w:rsid w:val="003215D8"/>
    <w:rsid w:val="003E47D8"/>
    <w:rsid w:val="00476BD2"/>
    <w:rsid w:val="004A22B9"/>
    <w:rsid w:val="00506510"/>
    <w:rsid w:val="005109FC"/>
    <w:rsid w:val="005165AF"/>
    <w:rsid w:val="006746B2"/>
    <w:rsid w:val="00734DB3"/>
    <w:rsid w:val="007668A1"/>
    <w:rsid w:val="0081109C"/>
    <w:rsid w:val="008130BE"/>
    <w:rsid w:val="008207F7"/>
    <w:rsid w:val="00A6662B"/>
    <w:rsid w:val="00B60300"/>
    <w:rsid w:val="00CE1D6E"/>
    <w:rsid w:val="00D11B6F"/>
    <w:rsid w:val="00DE6146"/>
    <w:rsid w:val="00E31CFD"/>
    <w:rsid w:val="00ED18BC"/>
    <w:rsid w:val="00F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C9"/>
  </w:style>
  <w:style w:type="paragraph" w:styleId="a5">
    <w:name w:val="footer"/>
    <w:basedOn w:val="a"/>
    <w:link w:val="a6"/>
    <w:uiPriority w:val="99"/>
    <w:unhideWhenUsed/>
    <w:rsid w:val="00F1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C9"/>
  </w:style>
  <w:style w:type="paragraph" w:styleId="a5">
    <w:name w:val="footer"/>
    <w:basedOn w:val="a"/>
    <w:link w:val="a6"/>
    <w:uiPriority w:val="99"/>
    <w:unhideWhenUsed/>
    <w:rsid w:val="00F1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0FA3-6D48-414C-9FBF-F41068A2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27348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</dc:creator>
  <cp:lastModifiedBy>Владимир</cp:lastModifiedBy>
  <cp:revision>7</cp:revision>
  <cp:lastPrinted>2019-05-02T14:53:00Z</cp:lastPrinted>
  <dcterms:created xsi:type="dcterms:W3CDTF">2019-05-02T09:08:00Z</dcterms:created>
  <dcterms:modified xsi:type="dcterms:W3CDTF">2019-05-03T08:32:00Z</dcterms:modified>
</cp:coreProperties>
</file>